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Pr="006D60B2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D60B2">
        <w:rPr>
          <w:rFonts w:ascii="Verdana" w:eastAsia="Verdana" w:hAnsi="Verdana" w:cs="Times New Roman"/>
          <w:b/>
          <w:szCs w:val="18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Pr="006D60B2" w:rsidRDefault="00B67D39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75018FFB" w14:textId="77777777" w:rsidR="00872F1F" w:rsidRPr="006D60B2" w:rsidRDefault="00872F1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D60B2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D60B2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6D60B2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1B08FF11" w14:textId="1122C6E6" w:rsidR="00B67D39" w:rsidRPr="006D60B2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7E352949" w14:textId="77777777" w:rsidR="00B67D39" w:rsidRPr="006D60B2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432DF529" w14:textId="77777777" w:rsidR="00B67D39" w:rsidRPr="006D60B2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6D60B2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5522F265" w14:textId="135636DB" w:rsidR="00B67D39" w:rsidRPr="006D60B2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6D60B2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38B9F7FD" w14:textId="77777777" w:rsidR="00B67D39" w:rsidRPr="006D60B2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6D60B2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16B82F2" w14:textId="77777777" w:rsidR="00B67D39" w:rsidRPr="006D60B2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D60B2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D60B2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6D60B2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193E40B5" w14:textId="77777777" w:rsidR="00B67D39" w:rsidRPr="006D60B2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6D60B2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0445261E" w14:textId="77777777" w:rsidR="00B67D39" w:rsidRPr="006D60B2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6D60B2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6587EB0" w14:textId="77777777" w:rsidR="005A5631" w:rsidRPr="006D60B2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6D60B2">
              <w:rPr>
                <w:rFonts w:asciiTheme="minorHAnsi" w:hAnsiTheme="minorHAnsi" w:cstheme="minorHAnsi"/>
                <w:b/>
                <w:szCs w:val="18"/>
              </w:rPr>
              <w:t>PGE Dystrybucja S.A. Oddział</w:t>
            </w:r>
            <w:r w:rsidR="005A5631" w:rsidRPr="006D60B2">
              <w:rPr>
                <w:rFonts w:asciiTheme="minorHAnsi" w:hAnsiTheme="minorHAnsi" w:cstheme="minorHAnsi"/>
                <w:b/>
                <w:szCs w:val="18"/>
              </w:rPr>
              <w:t xml:space="preserve"> Zamość</w:t>
            </w:r>
          </w:p>
          <w:p w14:paraId="3F4CA6ED" w14:textId="7EE980EA" w:rsidR="00B67D39" w:rsidRPr="006D60B2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6D60B2">
              <w:rPr>
                <w:rFonts w:asciiTheme="minorHAnsi" w:hAnsiTheme="minorHAnsi" w:cstheme="minorHAnsi"/>
                <w:b/>
                <w:szCs w:val="18"/>
              </w:rPr>
              <w:t>Ul. Koźmiana 1, 22-400 Zamość</w:t>
            </w:r>
          </w:p>
        </w:tc>
      </w:tr>
    </w:tbl>
    <w:p w14:paraId="60A40DD1" w14:textId="39937CC3" w:rsidR="00A62B4C" w:rsidRPr="006D60B2" w:rsidRDefault="00A62B4C" w:rsidP="008E41A4">
      <w:pPr>
        <w:rPr>
          <w:rFonts w:ascii="Verdana" w:eastAsia="Verdana" w:hAnsi="Verdana" w:cs="Times New Roman"/>
          <w:b/>
          <w:szCs w:val="18"/>
        </w:rPr>
      </w:pPr>
    </w:p>
    <w:p w14:paraId="396B949A" w14:textId="77777777" w:rsidR="00A62B4C" w:rsidRPr="006D60B2" w:rsidRDefault="00A62B4C" w:rsidP="00A62B4C">
      <w:pPr>
        <w:rPr>
          <w:rFonts w:ascii="Verdana" w:eastAsia="Verdana" w:hAnsi="Verdana" w:cs="Times New Roman"/>
          <w:szCs w:val="18"/>
        </w:rPr>
      </w:pPr>
    </w:p>
    <w:p w14:paraId="5A084A5F" w14:textId="77777777" w:rsidR="00CC7E12" w:rsidRPr="006D60B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D60B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6D60B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D60B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6D60B2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6D60B2" w:rsidRDefault="00CC7E12" w:rsidP="00872F1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6D60B2" w:rsidRDefault="00CC7E12" w:rsidP="00872F1F">
      <w:pPr>
        <w:jc w:val="both"/>
        <w:rPr>
          <w:rFonts w:cstheme="minorHAnsi"/>
          <w:szCs w:val="18"/>
        </w:rPr>
      </w:pPr>
    </w:p>
    <w:p w14:paraId="63B1B52A" w14:textId="63448D20" w:rsidR="00CC7E12" w:rsidRPr="006D60B2" w:rsidRDefault="00CC7E12" w:rsidP="00872F1F">
      <w:pPr>
        <w:jc w:val="both"/>
        <w:rPr>
          <w:rFonts w:cstheme="minorHAnsi"/>
          <w:b/>
          <w:bCs/>
          <w:szCs w:val="18"/>
        </w:rPr>
      </w:pPr>
      <w:r w:rsidRPr="006D60B2">
        <w:rPr>
          <w:rFonts w:cstheme="minorHAnsi"/>
          <w:szCs w:val="18"/>
        </w:rPr>
        <w:t xml:space="preserve">Na potrzeby postępowania o udzielenie zamówienia prowadzonego pn. </w:t>
      </w:r>
      <w:r w:rsidR="00A47C07" w:rsidRPr="006D60B2">
        <w:rPr>
          <w:rFonts w:cstheme="minorHAnsi"/>
          <w:b/>
          <w:bCs/>
          <w:szCs w:val="18"/>
        </w:rPr>
        <w:t xml:space="preserve">Opracowanie dokumentacji projektowej dla 2 zadań na terenie RE Tomaszów Lubelski i RE Przemyśl ( Lubycza Królewska -etap 1; Bircza – Obwodowa Bircza – Przemyśl), </w:t>
      </w:r>
      <w:r w:rsidR="003F46BD" w:rsidRPr="006D60B2">
        <w:rPr>
          <w:rFonts w:cstheme="minorHAnsi"/>
          <w:szCs w:val="18"/>
        </w:rPr>
        <w:t xml:space="preserve">nr </w:t>
      </w:r>
      <w:r w:rsidR="003F46BD" w:rsidRPr="006D60B2">
        <w:rPr>
          <w:rFonts w:cstheme="minorHAnsi"/>
          <w:b/>
          <w:bCs/>
          <w:szCs w:val="18"/>
        </w:rPr>
        <w:t>POST/DYS/OZ/GZA/04</w:t>
      </w:r>
      <w:r w:rsidR="00232AED" w:rsidRPr="006D60B2">
        <w:rPr>
          <w:rFonts w:cstheme="minorHAnsi"/>
          <w:b/>
          <w:bCs/>
          <w:szCs w:val="18"/>
        </w:rPr>
        <w:t>3</w:t>
      </w:r>
      <w:r w:rsidR="0034320F" w:rsidRPr="006D60B2">
        <w:rPr>
          <w:rFonts w:cstheme="minorHAnsi"/>
          <w:b/>
          <w:bCs/>
          <w:szCs w:val="18"/>
        </w:rPr>
        <w:t>9</w:t>
      </w:r>
      <w:r w:rsidR="00467C37">
        <w:rPr>
          <w:rFonts w:cstheme="minorHAnsi"/>
          <w:b/>
          <w:bCs/>
          <w:szCs w:val="18"/>
        </w:rPr>
        <w:t>2</w:t>
      </w:r>
      <w:r w:rsidR="003F46BD" w:rsidRPr="006D60B2">
        <w:rPr>
          <w:rFonts w:cstheme="minorHAnsi"/>
          <w:b/>
          <w:bCs/>
          <w:szCs w:val="18"/>
        </w:rPr>
        <w:t>/2025</w:t>
      </w:r>
      <w:r w:rsidRPr="006D60B2">
        <w:rPr>
          <w:rFonts w:cstheme="minorHAnsi"/>
          <w:szCs w:val="18"/>
        </w:rPr>
        <w:t xml:space="preserve">, prowadzonego przez </w:t>
      </w:r>
      <w:r w:rsidR="003F46BD" w:rsidRPr="006D60B2">
        <w:rPr>
          <w:rFonts w:cstheme="minorHAnsi"/>
          <w:szCs w:val="18"/>
        </w:rPr>
        <w:t>Oddział Zamość</w:t>
      </w:r>
      <w:r w:rsidRPr="006D60B2">
        <w:rPr>
          <w:rFonts w:cstheme="minorHAnsi"/>
          <w:i/>
          <w:szCs w:val="18"/>
        </w:rPr>
        <w:t xml:space="preserve">, </w:t>
      </w:r>
      <w:r w:rsidRPr="006D60B2">
        <w:rPr>
          <w:rFonts w:cstheme="minorHAnsi"/>
          <w:szCs w:val="18"/>
        </w:rPr>
        <w:t>oświadczam, co następuje:</w:t>
      </w:r>
    </w:p>
    <w:p w14:paraId="337FED37" w14:textId="77777777" w:rsidR="00CC7E12" w:rsidRPr="006D60B2" w:rsidRDefault="00CC7E12" w:rsidP="00872F1F">
      <w:pPr>
        <w:jc w:val="both"/>
        <w:rPr>
          <w:rFonts w:cstheme="minorHAnsi"/>
          <w:szCs w:val="18"/>
        </w:rPr>
      </w:pPr>
    </w:p>
    <w:p w14:paraId="4DBC3278" w14:textId="77777777" w:rsidR="00CC7E12" w:rsidRPr="006D60B2" w:rsidRDefault="00CC7E12" w:rsidP="00CC7E12">
      <w:pPr>
        <w:rPr>
          <w:rFonts w:cstheme="minorHAnsi"/>
          <w:b/>
          <w:szCs w:val="18"/>
        </w:rPr>
      </w:pPr>
      <w:r w:rsidRPr="006D60B2">
        <w:rPr>
          <w:rFonts w:cstheme="minorHAnsi"/>
          <w:b/>
          <w:szCs w:val="18"/>
        </w:rPr>
        <w:t>OŚWIADCZENIA DOTYCZĄCE WYKONAWCY:</w:t>
      </w:r>
    </w:p>
    <w:p w14:paraId="47E8F71E" w14:textId="649A15D5" w:rsidR="00CC7E12" w:rsidRPr="006D60B2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Cs w:val="18"/>
        </w:rPr>
      </w:pPr>
      <w:bookmarkStart w:id="6" w:name="_Ref215130454"/>
      <w:r w:rsidRPr="006D60B2">
        <w:rPr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6D60B2">
        <w:rPr>
          <w:rFonts w:eastAsia="Times New Roman" w:cs="Arial"/>
          <w:szCs w:val="18"/>
        </w:rPr>
        <w:t>, zaktualizowanym rozporządzeniem Rady (UE) 2025/2033 (Dz.U. L, 2025/2033 z 23.10.2025) dalej: rozporządzenie 2025/2033</w:t>
      </w:r>
      <w:r w:rsidRPr="006D60B2">
        <w:rPr>
          <w:szCs w:val="18"/>
        </w:rPr>
        <w:t>.</w:t>
      </w:r>
      <w:r w:rsidRPr="006D60B2">
        <w:rPr>
          <w:szCs w:val="18"/>
          <w:vertAlign w:val="superscript"/>
        </w:rPr>
        <w:footnoteReference w:id="1"/>
      </w:r>
      <w:bookmarkEnd w:id="6"/>
    </w:p>
    <w:p w14:paraId="3EA3242A" w14:textId="6AA9772B" w:rsidR="00CC7E12" w:rsidRPr="006D60B2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Cs w:val="18"/>
        </w:rPr>
      </w:pPr>
      <w:r w:rsidRPr="006D60B2">
        <w:rPr>
          <w:rFonts w:cstheme="minorHAnsi"/>
          <w:szCs w:val="18"/>
        </w:rPr>
        <w:t>Oświadczam, że nie zachodzą w stosunku do mnie przesłanki wykluczenia z postępowania na podstawie art. 7 ust. 1 ustawy z dnia 13 kwietnia 2022 r.</w:t>
      </w:r>
      <w:r w:rsidRPr="006D60B2">
        <w:rPr>
          <w:rFonts w:cstheme="minorHAnsi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6D60B2">
        <w:rPr>
          <w:rFonts w:cstheme="minorHAnsi"/>
          <w:szCs w:val="18"/>
        </w:rPr>
        <w:t>(</w:t>
      </w:r>
      <w:r w:rsidR="00CF2797" w:rsidRPr="006D60B2">
        <w:rPr>
          <w:rFonts w:cstheme="minorHAnsi"/>
          <w:szCs w:val="18"/>
        </w:rPr>
        <w:t>t</w:t>
      </w:r>
      <w:r w:rsidR="006E0E34" w:rsidRPr="006D60B2">
        <w:rPr>
          <w:rFonts w:cstheme="minorHAnsi"/>
          <w:szCs w:val="18"/>
        </w:rPr>
        <w:t xml:space="preserve">.j. </w:t>
      </w:r>
      <w:r w:rsidRPr="006D60B2">
        <w:rPr>
          <w:rFonts w:cstheme="minorHAnsi"/>
          <w:szCs w:val="18"/>
        </w:rPr>
        <w:t xml:space="preserve">Dz. U. </w:t>
      </w:r>
      <w:r w:rsidR="006E0E34" w:rsidRPr="006D60B2">
        <w:rPr>
          <w:rFonts w:cstheme="minorHAnsi"/>
          <w:szCs w:val="18"/>
        </w:rPr>
        <w:t xml:space="preserve">z 2025 r. </w:t>
      </w:r>
      <w:r w:rsidRPr="006D60B2">
        <w:rPr>
          <w:rFonts w:cstheme="minorHAnsi"/>
          <w:szCs w:val="18"/>
        </w:rPr>
        <w:t xml:space="preserve">poz. </w:t>
      </w:r>
      <w:r w:rsidR="006E0E34" w:rsidRPr="006D60B2">
        <w:rPr>
          <w:rFonts w:cstheme="minorHAnsi"/>
          <w:szCs w:val="18"/>
        </w:rPr>
        <w:t>514</w:t>
      </w:r>
      <w:r w:rsidRPr="006D60B2">
        <w:rPr>
          <w:rFonts w:cstheme="minorHAnsi"/>
          <w:szCs w:val="18"/>
        </w:rPr>
        <w:t>)</w:t>
      </w:r>
      <w:r w:rsidRPr="006D60B2">
        <w:rPr>
          <w:rFonts w:cstheme="minorHAnsi"/>
          <w:iCs/>
          <w:szCs w:val="18"/>
        </w:rPr>
        <w:t>.</w:t>
      </w:r>
      <w:r w:rsidRPr="006D60B2">
        <w:rPr>
          <w:rFonts w:cstheme="minorHAnsi"/>
          <w:szCs w:val="18"/>
          <w:vertAlign w:val="superscript"/>
        </w:rPr>
        <w:footnoteReference w:id="2"/>
      </w:r>
    </w:p>
    <w:p w14:paraId="13AF2A44" w14:textId="77777777" w:rsidR="00CC7E12" w:rsidRPr="006D60B2" w:rsidRDefault="00CC7E12" w:rsidP="002C2C2F">
      <w:pPr>
        <w:jc w:val="both"/>
        <w:rPr>
          <w:rFonts w:cstheme="minorHAnsi"/>
          <w:b/>
          <w:szCs w:val="18"/>
        </w:rPr>
      </w:pPr>
      <w:r w:rsidRPr="006D60B2">
        <w:rPr>
          <w:rFonts w:cstheme="minorHAnsi"/>
          <w:b/>
          <w:szCs w:val="18"/>
        </w:rPr>
        <w:lastRenderedPageBreak/>
        <w:t>OŚWIADCZENIE DOTYCZĄCE PODWYKONAWCY, NA KTÓREGO PRZYPADA PONAD 10% WARTOŚCI ZAMÓWIENIA:</w:t>
      </w:r>
    </w:p>
    <w:p w14:paraId="41F51F5C" w14:textId="77777777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>[UWAGA</w:t>
      </w:r>
      <w:r w:rsidRPr="006D60B2">
        <w:rPr>
          <w:rFonts w:cstheme="minorHAnsi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6D60B2">
        <w:rPr>
          <w:rFonts w:cstheme="minorHAnsi"/>
          <w:szCs w:val="18"/>
        </w:rPr>
        <w:t>]</w:t>
      </w:r>
    </w:p>
    <w:p w14:paraId="73C0F026" w14:textId="40B21EB3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6D60B2">
        <w:rPr>
          <w:rFonts w:cstheme="minorHAnsi"/>
          <w:i/>
          <w:szCs w:val="18"/>
        </w:rPr>
        <w:t>(podać pełną nazwę/ firmę, adres, a także w zależności od podmiotu: NIP/ PESEL, KRS/ CEiDG)</w:t>
      </w:r>
      <w:r w:rsidRPr="006D60B2">
        <w:rPr>
          <w:rFonts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="00C1433B" w:rsidRPr="006D60B2">
        <w:rPr>
          <w:rFonts w:eastAsia="Times New Roman" w:cs="Arial"/>
          <w:szCs w:val="18"/>
        </w:rPr>
        <w:t>, zaktualizowanym rozporządzeniem Rady (UE) 2025/2033</w:t>
      </w:r>
      <w:r w:rsidRPr="006D60B2">
        <w:rPr>
          <w:rFonts w:cstheme="minorHAnsi"/>
          <w:szCs w:val="18"/>
        </w:rPr>
        <w:t>.</w:t>
      </w:r>
    </w:p>
    <w:p w14:paraId="4BC9D8F1" w14:textId="77777777" w:rsidR="00CC7E12" w:rsidRPr="006D60B2" w:rsidRDefault="00CC7E12" w:rsidP="002C2C2F">
      <w:pPr>
        <w:jc w:val="both"/>
        <w:rPr>
          <w:rFonts w:cstheme="minorHAnsi"/>
          <w:szCs w:val="18"/>
        </w:rPr>
      </w:pPr>
    </w:p>
    <w:p w14:paraId="19946833" w14:textId="77777777" w:rsidR="00CC7E12" w:rsidRPr="006D60B2" w:rsidRDefault="00CC7E12" w:rsidP="002C2C2F">
      <w:pPr>
        <w:jc w:val="both"/>
        <w:rPr>
          <w:rFonts w:cstheme="minorHAnsi"/>
          <w:b/>
          <w:szCs w:val="18"/>
        </w:rPr>
      </w:pPr>
      <w:r w:rsidRPr="006D60B2">
        <w:rPr>
          <w:rFonts w:cstheme="minorHAnsi"/>
          <w:b/>
          <w:szCs w:val="18"/>
        </w:rPr>
        <w:t>OŚWIADCZENIE DOTYCZĄCE DOSTAWCY, NA KTÓREGO PRZYPADA PONAD 10% WARTOŚCI ZAMÓWIENIA:</w:t>
      </w:r>
    </w:p>
    <w:p w14:paraId="6D6E2D6A" w14:textId="77777777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>[UWAGA</w:t>
      </w:r>
      <w:r w:rsidRPr="006D60B2">
        <w:rPr>
          <w:rFonts w:cstheme="minorHAnsi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6D60B2">
        <w:rPr>
          <w:rFonts w:cstheme="minorHAnsi"/>
          <w:szCs w:val="18"/>
        </w:rPr>
        <w:t>]</w:t>
      </w:r>
    </w:p>
    <w:p w14:paraId="36D120E3" w14:textId="63A1AA73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6D60B2">
        <w:rPr>
          <w:rFonts w:cstheme="minorHAnsi"/>
          <w:i/>
          <w:szCs w:val="18"/>
        </w:rPr>
        <w:t>(podać pełną nazwę/firmę, adres, a także w zależności od podmiotu: NIP/PESEL, KRS/CEiDG)</w:t>
      </w:r>
      <w:r w:rsidRPr="006D60B2">
        <w:rPr>
          <w:rFonts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="00C1433B" w:rsidRPr="006D60B2">
        <w:rPr>
          <w:rFonts w:cstheme="minorHAnsi"/>
          <w:szCs w:val="18"/>
        </w:rPr>
        <w:t>, zaktualizowanym rozporządzeniem Rady (UE) 2025/2033</w:t>
      </w:r>
      <w:r w:rsidRPr="006D60B2">
        <w:rPr>
          <w:rFonts w:cstheme="minorHAnsi"/>
          <w:szCs w:val="18"/>
        </w:rPr>
        <w:t>.</w:t>
      </w:r>
    </w:p>
    <w:p w14:paraId="0FE7752A" w14:textId="77777777" w:rsidR="00CC7E12" w:rsidRPr="006D60B2" w:rsidRDefault="00CC7E12" w:rsidP="002C2C2F">
      <w:pPr>
        <w:jc w:val="both"/>
        <w:rPr>
          <w:rFonts w:cstheme="minorHAnsi"/>
          <w:i/>
          <w:szCs w:val="18"/>
        </w:rPr>
      </w:pPr>
    </w:p>
    <w:p w14:paraId="3D8697C9" w14:textId="77777777" w:rsidR="00CC7E12" w:rsidRPr="006D60B2" w:rsidRDefault="00CC7E12" w:rsidP="002C2C2F">
      <w:pPr>
        <w:jc w:val="both"/>
        <w:rPr>
          <w:rFonts w:cstheme="minorHAnsi"/>
          <w:b/>
          <w:szCs w:val="18"/>
        </w:rPr>
      </w:pPr>
      <w:r w:rsidRPr="006D60B2">
        <w:rPr>
          <w:rFonts w:cstheme="minorHAnsi"/>
          <w:b/>
          <w:szCs w:val="18"/>
        </w:rPr>
        <w:t>OŚWIADCZENIE DOTYCZĄCE PODANYCH INFORMACJI:</w:t>
      </w:r>
    </w:p>
    <w:p w14:paraId="6F79D774" w14:textId="77777777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6D60B2" w:rsidRDefault="00CC7E12" w:rsidP="002C2C2F">
      <w:pPr>
        <w:jc w:val="both"/>
        <w:rPr>
          <w:rFonts w:cstheme="minorHAnsi"/>
          <w:szCs w:val="18"/>
        </w:rPr>
      </w:pPr>
    </w:p>
    <w:p w14:paraId="583D2B82" w14:textId="5FE7C2F3" w:rsidR="00CC7E12" w:rsidRPr="006D60B2" w:rsidRDefault="00CC7E12" w:rsidP="002C2C2F">
      <w:pPr>
        <w:jc w:val="both"/>
        <w:rPr>
          <w:rFonts w:cstheme="minorHAnsi"/>
          <w:b/>
          <w:szCs w:val="18"/>
        </w:rPr>
      </w:pPr>
      <w:r w:rsidRPr="006D60B2">
        <w:rPr>
          <w:rFonts w:cstheme="minorHAnsi"/>
          <w:b/>
          <w:szCs w:val="18"/>
        </w:rPr>
        <w:t>INFORMACJA DOTYCZĄCA DOSTĘPU DO PODMIOTOWYCH ŚRODKÓW DOWODOWYCH/</w:t>
      </w:r>
      <w:r w:rsidR="002C2C2F" w:rsidRPr="006D60B2">
        <w:rPr>
          <w:rFonts w:cstheme="minorHAnsi"/>
          <w:b/>
          <w:szCs w:val="18"/>
        </w:rPr>
        <w:t xml:space="preserve"> </w:t>
      </w:r>
      <w:r w:rsidRPr="006D60B2">
        <w:rPr>
          <w:rFonts w:cstheme="minorHAnsi"/>
          <w:b/>
          <w:szCs w:val="18"/>
        </w:rPr>
        <w:t>DOKUMENTÓW REJESTROWYCH/DOKUMENTÓW</w:t>
      </w:r>
      <w:r w:rsidRPr="006D60B2">
        <w:rPr>
          <w:rFonts w:cstheme="minorHAnsi"/>
          <w:szCs w:val="18"/>
        </w:rPr>
        <w:t xml:space="preserve"> </w:t>
      </w:r>
      <w:r w:rsidRPr="006D60B2">
        <w:rPr>
          <w:rFonts w:cstheme="minorHAnsi"/>
          <w:b/>
          <w:szCs w:val="18"/>
        </w:rPr>
        <w:t>OKREŚLAJĄCYCH BENEFICJENTÓW RZECZYWISTYCH WYKONAWCY:</w:t>
      </w:r>
    </w:p>
    <w:p w14:paraId="3DBB085F" w14:textId="77777777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i/>
          <w:szCs w:val="18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6D60B2" w:rsidRDefault="00CC7E12" w:rsidP="002C2C2F">
      <w:pPr>
        <w:jc w:val="both"/>
        <w:rPr>
          <w:rFonts w:cstheme="minorHAnsi"/>
          <w:szCs w:val="18"/>
        </w:rPr>
      </w:pPr>
      <w:r w:rsidRPr="006D60B2">
        <w:rPr>
          <w:rFonts w:cstheme="minorHAnsi"/>
          <w:szCs w:val="18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6D60B2" w:rsidRDefault="00CC7E12" w:rsidP="002C2C2F">
      <w:pPr>
        <w:jc w:val="both"/>
        <w:rPr>
          <w:rFonts w:cstheme="minorHAnsi"/>
          <w:i/>
          <w:szCs w:val="18"/>
        </w:rPr>
      </w:pPr>
      <w:r w:rsidRPr="006D60B2">
        <w:rPr>
          <w:rFonts w:cstheme="minorHAnsi"/>
          <w:i/>
          <w:szCs w:val="18"/>
        </w:rPr>
        <w:t>(wskazać dokumenty określające beneficjentów rzeczywistych/podmiotowy środek dowodowy, adres internetowy, wydający urząd lub organ, dokładne dane referencyjne dokumentacji)</w:t>
      </w:r>
    </w:p>
    <w:p w14:paraId="415253FA" w14:textId="77777777" w:rsidR="00E251B0" w:rsidRDefault="00E251B0" w:rsidP="002C2C2F">
      <w:pPr>
        <w:jc w:val="both"/>
        <w:rPr>
          <w:rFonts w:cstheme="minorHAnsi"/>
          <w:i/>
          <w:sz w:val="16"/>
          <w:szCs w:val="16"/>
        </w:rPr>
      </w:pPr>
    </w:p>
    <w:p w14:paraId="74006B80" w14:textId="77777777" w:rsidR="00E251B0" w:rsidRPr="00E251B0" w:rsidRDefault="00E251B0" w:rsidP="002C2C2F">
      <w:pPr>
        <w:jc w:val="both"/>
        <w:rPr>
          <w:rFonts w:cstheme="minorHAnsi"/>
          <w:i/>
          <w:sz w:val="16"/>
          <w:szCs w:val="16"/>
        </w:rPr>
      </w:pPr>
    </w:p>
    <w:p w14:paraId="6F03042D" w14:textId="77777777" w:rsidR="00E251B0" w:rsidRPr="00E251B0" w:rsidRDefault="00E251B0" w:rsidP="002C2C2F">
      <w:pPr>
        <w:jc w:val="both"/>
        <w:rPr>
          <w:rFonts w:cstheme="minorHAnsi"/>
          <w:sz w:val="16"/>
          <w:szCs w:val="16"/>
        </w:rPr>
      </w:pPr>
    </w:p>
    <w:p w14:paraId="18BCF4A9" w14:textId="6F1F8B22" w:rsidR="00381365" w:rsidRPr="00E251B0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A47C07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7C07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7C07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7C07">
        <w:rPr>
          <w:rFonts w:cstheme="minorHAnsi"/>
          <w:i/>
          <w:sz w:val="14"/>
          <w:szCs w:val="14"/>
        </w:rPr>
        <w:t>oświadczeń woli w imieniu Wykonawcy</w:t>
      </w:r>
      <w:r w:rsidR="00A62B4C" w:rsidRPr="00A47C07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7C07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6D2E65D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POST/DYS/OZ/GZA/04</w:t>
          </w:r>
          <w:r w:rsidR="00232AED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34320F"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A47C07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31B3F"/>
    <w:rsid w:val="00232AED"/>
    <w:rsid w:val="0024291C"/>
    <w:rsid w:val="00250218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0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38AB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67C37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2146"/>
    <w:rsid w:val="00533F3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0B2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0A0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5BC"/>
    <w:rsid w:val="00A02C84"/>
    <w:rsid w:val="00A148D6"/>
    <w:rsid w:val="00A370AB"/>
    <w:rsid w:val="00A43299"/>
    <w:rsid w:val="00A467CA"/>
    <w:rsid w:val="00A47C07"/>
    <w:rsid w:val="00A57E04"/>
    <w:rsid w:val="00A6049B"/>
    <w:rsid w:val="00A62B4C"/>
    <w:rsid w:val="00A730B9"/>
    <w:rsid w:val="00A7626A"/>
    <w:rsid w:val="00A809BD"/>
    <w:rsid w:val="00A81CFB"/>
    <w:rsid w:val="00A85D6F"/>
    <w:rsid w:val="00A87239"/>
    <w:rsid w:val="00AA134E"/>
    <w:rsid w:val="00AA3417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C6758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569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5E9"/>
    <w:rsid w:val="00DF2ED5"/>
    <w:rsid w:val="00E12F47"/>
    <w:rsid w:val="00E16545"/>
    <w:rsid w:val="00E2123D"/>
    <w:rsid w:val="00E251B0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0E0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60CB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801</Words>
  <Characters>4812</Characters>
  <Application>Microsoft Office Word</Application>
  <DocSecurity>0</DocSecurity>
  <Lines>40</Lines>
  <Paragraphs>11</Paragraphs>
  <ScaleCrop>false</ScaleCrop>
  <Company>PGE Systemy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12</cp:revision>
  <cp:lastPrinted>2024-07-15T11:21:00Z</cp:lastPrinted>
  <dcterms:created xsi:type="dcterms:W3CDTF">2025-11-27T08:51:00Z</dcterms:created>
  <dcterms:modified xsi:type="dcterms:W3CDTF">2025-12-05T10:39:00Z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